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水利与土木工程学院</w:t>
      </w:r>
      <w:r>
        <w:rPr>
          <w:rFonts w:hint="default" w:ascii="Times New Roman" w:hAnsi="Times New Roman" w:eastAsia="黑体" w:cs="Times New Roman"/>
          <w:b/>
          <w:color w:val="000000"/>
          <w:sz w:val="32"/>
          <w:szCs w:val="32"/>
          <w:lang w:eastAsia="zh-CN"/>
        </w:rPr>
        <w:t>推免生</w:t>
      </w:r>
      <w:r>
        <w:rPr>
          <w:rFonts w:hint="default" w:ascii="Times New Roman" w:hAnsi="Times New Roman" w:eastAsia="黑体" w:cs="Times New Roman"/>
          <w:b/>
          <w:color w:val="000000"/>
          <w:sz w:val="32"/>
          <w:szCs w:val="32"/>
        </w:rPr>
        <w:t>个人申请材料清单</w:t>
      </w:r>
    </w:p>
    <w:tbl>
      <w:tblPr>
        <w:tblStyle w:val="4"/>
        <w:tblpPr w:leftFromText="180" w:rightFromText="180" w:vertAnchor="text" w:horzAnchor="page" w:tblpX="1050" w:tblpY="45"/>
        <w:tblOverlap w:val="never"/>
        <w:tblW w:w="10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61"/>
        <w:gridCol w:w="528"/>
        <w:gridCol w:w="705"/>
        <w:gridCol w:w="1695"/>
        <w:gridCol w:w="930"/>
        <w:gridCol w:w="1185"/>
        <w:gridCol w:w="480"/>
        <w:gridCol w:w="915"/>
        <w:gridCol w:w="93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Align w:val="center"/>
          </w:tcPr>
          <w:p>
            <w:pP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学号</w:t>
            </w:r>
          </w:p>
        </w:tc>
        <w:tc>
          <w:tcPr>
            <w:tcW w:w="1689" w:type="dxa"/>
            <w:gridSpan w:val="2"/>
            <w:vAlign w:val="center"/>
          </w:tcPr>
          <w:p>
            <w:pPr>
              <w:jc w:val="both"/>
              <w:rPr>
                <w:rFonts w:hint="default" w:ascii="Times New Roman" w:hAnsi="Times New Roman" w:cs="Times New Roman" w:eastAsiaTheme="minorEastAsia"/>
                <w:b w:val="0"/>
                <w:bCs/>
                <w:sz w:val="21"/>
                <w:szCs w:val="21"/>
                <w:lang w:val="en-US" w:eastAsia="zh-CN"/>
              </w:rPr>
            </w:pPr>
          </w:p>
        </w:tc>
        <w:tc>
          <w:tcPr>
            <w:tcW w:w="705" w:type="dxa"/>
            <w:vAlign w:val="center"/>
          </w:tcPr>
          <w:p>
            <w:pPr>
              <w:jc w:val="both"/>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姓名</w:t>
            </w:r>
          </w:p>
        </w:tc>
        <w:tc>
          <w:tcPr>
            <w:tcW w:w="1695" w:type="dxa"/>
            <w:vAlign w:val="center"/>
          </w:tcPr>
          <w:p>
            <w:pPr>
              <w:jc w:val="center"/>
              <w:rPr>
                <w:rFonts w:hint="default" w:ascii="Times New Roman" w:hAnsi="Times New Roman" w:cs="Times New Roman" w:eastAsiaTheme="minorEastAsia"/>
                <w:b w:val="0"/>
                <w:bCs/>
                <w:sz w:val="21"/>
                <w:szCs w:val="21"/>
                <w:lang w:eastAsia="zh-CN"/>
              </w:rPr>
            </w:pPr>
          </w:p>
        </w:tc>
        <w:tc>
          <w:tcPr>
            <w:tcW w:w="930" w:type="dxa"/>
            <w:vAlign w:val="center"/>
          </w:tcPr>
          <w:p>
            <w:pPr>
              <w:jc w:val="center"/>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班级</w:t>
            </w:r>
          </w:p>
        </w:tc>
        <w:tc>
          <w:tcPr>
            <w:tcW w:w="1665" w:type="dxa"/>
            <w:gridSpan w:val="2"/>
            <w:vAlign w:val="center"/>
          </w:tcPr>
          <w:p>
            <w:pPr>
              <w:jc w:val="center"/>
              <w:rPr>
                <w:rFonts w:hint="default" w:ascii="Times New Roman" w:hAnsi="Times New Roman" w:cs="Times New Roman" w:eastAsiaTheme="minorEastAsia"/>
                <w:b w:val="0"/>
                <w:bCs/>
                <w:sz w:val="21"/>
                <w:szCs w:val="21"/>
              </w:rPr>
            </w:pPr>
          </w:p>
        </w:tc>
        <w:tc>
          <w:tcPr>
            <w:tcW w:w="915" w:type="dxa"/>
            <w:vAlign w:val="center"/>
          </w:tcPr>
          <w:p>
            <w:pPr>
              <w:jc w:val="center"/>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专业</w:t>
            </w:r>
          </w:p>
        </w:tc>
        <w:tc>
          <w:tcPr>
            <w:tcW w:w="1733" w:type="dxa"/>
            <w:gridSpan w:val="2"/>
            <w:vAlign w:val="center"/>
          </w:tcPr>
          <w:p>
            <w:pPr>
              <w:jc w:val="center"/>
              <w:rPr>
                <w:rFonts w:hint="default" w:ascii="Times New Roman" w:hAnsi="Times New Roman" w:cs="Times New Roman" w:eastAsia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085" w:type="dxa"/>
            <w:gridSpan w:val="4"/>
            <w:vAlign w:val="center"/>
          </w:tcPr>
          <w:p>
            <w:pP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学业算术</w:t>
            </w:r>
            <w:r>
              <w:rPr>
                <w:rFonts w:hint="default" w:ascii="Times New Roman" w:hAnsi="Times New Roman" w:cs="Times New Roman" w:eastAsiaTheme="minorEastAsia"/>
                <w:b w:val="0"/>
                <w:bCs/>
                <w:sz w:val="21"/>
                <w:szCs w:val="21"/>
              </w:rPr>
              <w:t>平均分：</w:t>
            </w:r>
          </w:p>
        </w:tc>
        <w:tc>
          <w:tcPr>
            <w:tcW w:w="2625" w:type="dxa"/>
            <w:gridSpan w:val="2"/>
            <w:vAlign w:val="center"/>
          </w:tcPr>
          <w:p>
            <w:pPr>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rPr>
              <w:t>是否挂科或缺考：</w:t>
            </w:r>
          </w:p>
        </w:tc>
        <w:tc>
          <w:tcPr>
            <w:tcW w:w="4313" w:type="dxa"/>
            <w:gridSpan w:val="5"/>
            <w:vAlign w:val="center"/>
          </w:tcPr>
          <w:p>
            <w:pPr>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有无违纪处分：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Align w:val="center"/>
          </w:tcPr>
          <w:p>
            <w:pPr>
              <w:jc w:val="center"/>
              <w:rPr>
                <w:rFonts w:hint="default" w:ascii="Times New Roman" w:hAnsi="Times New Roman" w:cs="Times New Roman" w:eastAsiaTheme="minorEastAsia"/>
                <w:b/>
                <w:bCs w:val="0"/>
                <w:sz w:val="21"/>
                <w:szCs w:val="21"/>
                <w:lang w:eastAsia="zh-CN"/>
              </w:rPr>
            </w:pPr>
            <w:r>
              <w:rPr>
                <w:rFonts w:hint="default" w:ascii="Times New Roman" w:hAnsi="Times New Roman" w:cs="Times New Roman" w:eastAsiaTheme="minorEastAsia"/>
                <w:b/>
                <w:bCs w:val="0"/>
                <w:color w:val="000000"/>
                <w:sz w:val="21"/>
                <w:szCs w:val="21"/>
                <w:lang w:eastAsia="zh-CN"/>
              </w:rPr>
              <w:t>序号</w:t>
            </w:r>
          </w:p>
        </w:tc>
        <w:tc>
          <w:tcPr>
            <w:tcW w:w="1161" w:type="dxa"/>
            <w:vAlign w:val="center"/>
          </w:tcPr>
          <w:p>
            <w:pPr>
              <w:jc w:val="center"/>
              <w:rPr>
                <w:rFonts w:hint="default" w:ascii="Times New Roman" w:hAnsi="Times New Roman" w:cs="Times New Roman" w:eastAsiaTheme="minorEastAsia"/>
                <w:b/>
                <w:bCs w:val="0"/>
                <w:color w:val="000000"/>
                <w:sz w:val="21"/>
                <w:szCs w:val="21"/>
              </w:rPr>
            </w:pPr>
            <w:r>
              <w:rPr>
                <w:rFonts w:hint="default" w:ascii="Times New Roman" w:hAnsi="Times New Roman" w:cs="Times New Roman" w:eastAsiaTheme="minorEastAsia"/>
                <w:b/>
                <w:bCs w:val="0"/>
                <w:color w:val="000000"/>
                <w:sz w:val="21"/>
                <w:szCs w:val="21"/>
              </w:rPr>
              <w:t>项目</w:t>
            </w:r>
          </w:p>
        </w:tc>
        <w:tc>
          <w:tcPr>
            <w:tcW w:w="5043" w:type="dxa"/>
            <w:gridSpan w:val="5"/>
            <w:vAlign w:val="center"/>
          </w:tcPr>
          <w:p>
            <w:pPr>
              <w:ind w:firstLine="2100" w:firstLineChars="1000"/>
              <w:jc w:val="left"/>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内容</w:t>
            </w:r>
          </w:p>
        </w:tc>
        <w:tc>
          <w:tcPr>
            <w:tcW w:w="1395" w:type="dxa"/>
            <w:gridSpan w:val="2"/>
            <w:vAlign w:val="center"/>
          </w:tcPr>
          <w:p>
            <w:pPr>
              <w:jc w:val="center"/>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获得日期</w:t>
            </w:r>
          </w:p>
        </w:tc>
        <w:tc>
          <w:tcPr>
            <w:tcW w:w="933" w:type="dxa"/>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得分</w:t>
            </w:r>
          </w:p>
        </w:tc>
        <w:tc>
          <w:tcPr>
            <w:tcW w:w="800" w:type="dxa"/>
            <w:vAlign w:val="center"/>
          </w:tcPr>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restart"/>
            <w:vAlign w:val="center"/>
          </w:tcPr>
          <w:p>
            <w:pPr>
              <w:jc w:val="center"/>
              <w:rPr>
                <w:rFonts w:hint="default" w:ascii="Times New Roman" w:hAnsi="Times New Roman" w:cs="Times New Roman" w:eastAsiaTheme="minorEastAsia"/>
                <w:b/>
                <w:bCs w:val="0"/>
                <w:sz w:val="21"/>
                <w:szCs w:val="21"/>
                <w:lang w:val="en-US" w:eastAsia="zh-CN"/>
              </w:rPr>
            </w:pPr>
            <w:r>
              <w:rPr>
                <w:rFonts w:hint="default" w:ascii="Times New Roman" w:hAnsi="Times New Roman" w:cs="Times New Roman" w:eastAsiaTheme="minorEastAsia"/>
                <w:b/>
                <w:bCs w:val="0"/>
                <w:sz w:val="21"/>
                <w:szCs w:val="21"/>
                <w:lang w:val="en-US" w:eastAsia="zh-CN"/>
              </w:rPr>
              <w:t>1</w:t>
            </w:r>
          </w:p>
        </w:tc>
        <w:tc>
          <w:tcPr>
            <w:tcW w:w="1161" w:type="dxa"/>
            <w:vMerge w:val="restart"/>
            <w:vAlign w:val="center"/>
          </w:tcPr>
          <w:p>
            <w:pPr>
              <w:jc w:val="center"/>
              <w:rPr>
                <w:rFonts w:hint="default" w:ascii="Times New Roman" w:hAnsi="Times New Roman" w:cs="Times New Roman" w:eastAsiaTheme="minorEastAsia"/>
                <w:b/>
                <w:bCs w:val="0"/>
                <w:kern w:val="0"/>
                <w:sz w:val="21"/>
                <w:szCs w:val="21"/>
              </w:rPr>
            </w:pPr>
            <w:r>
              <w:rPr>
                <w:rFonts w:hint="default" w:ascii="Times New Roman" w:hAnsi="Times New Roman" w:cs="Times New Roman" w:eastAsiaTheme="minorEastAsia"/>
                <w:b/>
                <w:bCs w:val="0"/>
                <w:kern w:val="0"/>
                <w:sz w:val="21"/>
                <w:szCs w:val="21"/>
              </w:rPr>
              <w:t>论文</w:t>
            </w:r>
          </w:p>
        </w:tc>
        <w:tc>
          <w:tcPr>
            <w:tcW w:w="5043" w:type="dxa"/>
            <w:gridSpan w:val="5"/>
            <w:vAlign w:val="center"/>
          </w:tcPr>
          <w:p>
            <w:pPr>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1.《Triaxial Discrete Element Simulation of Soil–Rock Mixture with Different Rock Particle 》，SCI，</w:t>
            </w:r>
            <w:r>
              <w:rPr>
                <w:rFonts w:hint="default" w:ascii="Times New Roman" w:hAnsi="Times New Roman" w:cs="Times New Roman" w:eastAsiaTheme="minorEastAsia"/>
                <w:b w:val="0"/>
                <w:bCs w:val="0"/>
                <w:sz w:val="21"/>
                <w:szCs w:val="21"/>
                <w:lang w:eastAsia="zh-CN"/>
              </w:rPr>
              <w:t>二区，</w:t>
            </w:r>
            <w:r>
              <w:rPr>
                <w:rFonts w:hint="default" w:ascii="Times New Roman" w:hAnsi="Times New Roman" w:cs="Times New Roman" w:eastAsiaTheme="minorEastAsia"/>
                <w:b w:val="0"/>
                <w:bCs w:val="0"/>
                <w:sz w:val="21"/>
                <w:szCs w:val="21"/>
                <w:lang w:val="en-US" w:eastAsia="zh-CN"/>
              </w:rPr>
              <w:t>IF：4.567，</w:t>
            </w:r>
            <w:r>
              <w:rPr>
                <w:rFonts w:hint="default" w:ascii="Times New Roman" w:hAnsi="Times New Roman" w:cs="Times New Roman" w:eastAsiaTheme="minorEastAsia"/>
                <w:b w:val="0"/>
                <w:bCs w:val="0"/>
                <w:sz w:val="21"/>
                <w:szCs w:val="21"/>
              </w:rPr>
              <w:t xml:space="preserve">见刊，1/4 </w:t>
            </w:r>
          </w:p>
        </w:tc>
        <w:tc>
          <w:tcPr>
            <w:tcW w:w="1395" w:type="dxa"/>
            <w:gridSpan w:val="2"/>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2022-8</w:t>
            </w: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sz w:val="21"/>
                <w:szCs w:val="21"/>
              </w:rPr>
            </w:pPr>
          </w:p>
        </w:tc>
        <w:tc>
          <w:tcPr>
            <w:tcW w:w="1161" w:type="dxa"/>
            <w:vMerge w:val="continue"/>
            <w:vAlign w:val="center"/>
          </w:tcPr>
          <w:p>
            <w:pPr>
              <w:jc w:val="center"/>
              <w:rPr>
                <w:rFonts w:hint="default" w:ascii="Times New Roman" w:hAnsi="Times New Roman" w:cs="Times New Roman" w:eastAsiaTheme="minorEastAsia"/>
                <w:b/>
                <w:bCs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2.《水力插板技术在透水丁坝中的应用研究及展望》，《人民长江》，中文核心，录用，1/3</w:t>
            </w:r>
          </w:p>
        </w:tc>
        <w:tc>
          <w:tcPr>
            <w:tcW w:w="1395" w:type="dxa"/>
            <w:gridSpan w:val="2"/>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2023-2</w:t>
            </w: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restart"/>
            <w:vAlign w:val="center"/>
          </w:tcPr>
          <w:p>
            <w:pPr>
              <w:jc w:val="center"/>
              <w:rPr>
                <w:rFonts w:hint="default" w:ascii="Times New Roman" w:hAnsi="Times New Roman" w:cs="Times New Roman" w:eastAsiaTheme="minorEastAsia"/>
                <w:b/>
                <w:bCs w:val="0"/>
                <w:sz w:val="21"/>
                <w:szCs w:val="21"/>
                <w:lang w:val="en-US" w:eastAsia="zh-CN"/>
              </w:rPr>
            </w:pPr>
            <w:r>
              <w:rPr>
                <w:rFonts w:hint="default" w:ascii="Times New Roman" w:hAnsi="Times New Roman" w:cs="Times New Roman" w:eastAsiaTheme="minorEastAsia"/>
                <w:b/>
                <w:bCs w:val="0"/>
                <w:sz w:val="21"/>
                <w:szCs w:val="21"/>
                <w:lang w:val="en-US" w:eastAsia="zh-CN"/>
              </w:rPr>
              <w:t>2</w:t>
            </w:r>
          </w:p>
        </w:tc>
        <w:tc>
          <w:tcPr>
            <w:tcW w:w="1161" w:type="dxa"/>
            <w:vMerge w:val="restart"/>
            <w:vAlign w:val="center"/>
          </w:tcPr>
          <w:p>
            <w:pPr>
              <w:jc w:val="center"/>
              <w:rPr>
                <w:rFonts w:hint="default" w:ascii="Times New Roman" w:hAnsi="Times New Roman" w:cs="Times New Roman" w:eastAsiaTheme="minorEastAsia"/>
                <w:b/>
                <w:bCs w:val="0"/>
                <w:kern w:val="0"/>
                <w:sz w:val="21"/>
                <w:szCs w:val="21"/>
                <w:lang w:eastAsia="zh-CN"/>
              </w:rPr>
            </w:pPr>
            <w:r>
              <w:rPr>
                <w:rFonts w:hint="default" w:ascii="Times New Roman" w:hAnsi="Times New Roman" w:cs="Times New Roman" w:eastAsiaTheme="minorEastAsia"/>
                <w:b/>
                <w:bCs w:val="0"/>
                <w:kern w:val="0"/>
                <w:sz w:val="21"/>
                <w:szCs w:val="21"/>
                <w:lang w:eastAsia="zh-CN"/>
              </w:rPr>
              <w:t>科研成果</w:t>
            </w:r>
          </w:p>
        </w:tc>
        <w:tc>
          <w:tcPr>
            <w:tcW w:w="5043" w:type="dxa"/>
            <w:gridSpan w:val="5"/>
            <w:vAlign w:val="center"/>
          </w:tcPr>
          <w:p>
            <w:pPr>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1.《一种适用于高严寒地区盐渍土的改良及其检测方法》，发明专利，</w:t>
            </w:r>
            <w:r>
              <w:rPr>
                <w:rFonts w:hint="default" w:ascii="Times New Roman" w:hAnsi="Times New Roman" w:cs="Times New Roman" w:eastAsiaTheme="minorEastAsia"/>
                <w:b w:val="0"/>
                <w:bCs w:val="0"/>
                <w:sz w:val="21"/>
                <w:szCs w:val="21"/>
                <w:lang w:eastAsia="zh-CN"/>
              </w:rPr>
              <w:t>专利号：</w:t>
            </w:r>
            <w:r>
              <w:rPr>
                <w:rFonts w:hint="default" w:ascii="Times New Roman" w:hAnsi="Times New Roman" w:cs="Times New Roman" w:eastAsiaTheme="minorEastAsia"/>
                <w:b w:val="0"/>
                <w:bCs w:val="0"/>
                <w:sz w:val="21"/>
                <w:szCs w:val="21"/>
                <w:lang w:val="en-US" w:eastAsia="zh-CN"/>
              </w:rPr>
              <w:t>ZL20190000xxx，</w:t>
            </w:r>
            <w:r>
              <w:rPr>
                <w:rFonts w:hint="default" w:ascii="Times New Roman" w:hAnsi="Times New Roman" w:cs="Times New Roman" w:eastAsiaTheme="minorEastAsia"/>
                <w:b w:val="0"/>
                <w:bCs w:val="0"/>
                <w:sz w:val="21"/>
                <w:szCs w:val="21"/>
              </w:rPr>
              <w:t>1/9</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sz w:val="21"/>
                <w:szCs w:val="21"/>
              </w:rPr>
            </w:pPr>
          </w:p>
        </w:tc>
        <w:tc>
          <w:tcPr>
            <w:tcW w:w="1161" w:type="dxa"/>
            <w:vMerge w:val="continue"/>
            <w:vAlign w:val="center"/>
          </w:tcPr>
          <w:p>
            <w:pPr>
              <w:jc w:val="center"/>
              <w:rPr>
                <w:rFonts w:hint="default" w:ascii="Times New Roman" w:hAnsi="Times New Roman" w:cs="Times New Roman" w:eastAsiaTheme="minorEastAsia"/>
                <w:b/>
                <w:bCs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2.《一种适用于高严寒地区盐渍土的改良及其检测方法》，实用新型专利，</w:t>
            </w:r>
            <w:r>
              <w:rPr>
                <w:rFonts w:hint="default" w:ascii="Times New Roman" w:hAnsi="Times New Roman" w:cs="Times New Roman" w:eastAsiaTheme="minorEastAsia"/>
                <w:b w:val="0"/>
                <w:bCs w:val="0"/>
                <w:sz w:val="21"/>
                <w:szCs w:val="21"/>
                <w:lang w:eastAsia="zh-CN"/>
              </w:rPr>
              <w:t>专利号：</w:t>
            </w:r>
            <w:r>
              <w:rPr>
                <w:rFonts w:hint="default" w:ascii="Times New Roman" w:hAnsi="Times New Roman" w:cs="Times New Roman" w:eastAsiaTheme="minorEastAsia"/>
                <w:b w:val="0"/>
                <w:bCs w:val="0"/>
                <w:sz w:val="21"/>
                <w:szCs w:val="21"/>
                <w:lang w:val="en-US" w:eastAsia="zh-CN"/>
              </w:rPr>
              <w:t>ZL20190000xxx，</w:t>
            </w:r>
            <w:r>
              <w:rPr>
                <w:rFonts w:hint="default" w:ascii="Times New Roman" w:hAnsi="Times New Roman" w:cs="Times New Roman" w:eastAsiaTheme="minorEastAsia"/>
                <w:b w:val="0"/>
                <w:bCs w:val="0"/>
                <w:sz w:val="21"/>
                <w:szCs w:val="21"/>
              </w:rPr>
              <w:t>1/9</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1" w:type="dxa"/>
            <w:vMerge w:val="continue"/>
            <w:vAlign w:val="center"/>
          </w:tcPr>
          <w:p>
            <w:pPr>
              <w:jc w:val="center"/>
              <w:rPr>
                <w:rFonts w:hint="default" w:ascii="Times New Roman" w:hAnsi="Times New Roman" w:cs="Times New Roman" w:eastAsiaTheme="minorEastAsia"/>
                <w:b/>
                <w:bCs w:val="0"/>
                <w:sz w:val="21"/>
                <w:szCs w:val="21"/>
              </w:rPr>
            </w:pPr>
          </w:p>
        </w:tc>
        <w:tc>
          <w:tcPr>
            <w:tcW w:w="1161" w:type="dxa"/>
            <w:vMerge w:val="continue"/>
            <w:vAlign w:val="center"/>
          </w:tcPr>
          <w:p>
            <w:pPr>
              <w:jc w:val="center"/>
              <w:rPr>
                <w:rFonts w:hint="default" w:ascii="Times New Roman" w:hAnsi="Times New Roman" w:cs="Times New Roman" w:eastAsiaTheme="minorEastAsia"/>
                <w:b/>
                <w:bCs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w:t>
            </w:r>
            <w:r>
              <w:rPr>
                <w:rFonts w:hint="default" w:ascii="Times New Roman" w:hAnsi="Times New Roman" w:cs="Times New Roman" w:eastAsiaTheme="minorEastAsia"/>
                <w:b w:val="0"/>
                <w:bCs w:val="0"/>
                <w:sz w:val="21"/>
                <w:szCs w:val="21"/>
              </w:rPr>
              <w:t>《绿色建筑设计建模管理平台V1.0》，</w:t>
            </w:r>
            <w:r>
              <w:rPr>
                <w:rFonts w:hint="default" w:ascii="Times New Roman" w:hAnsi="Times New Roman" w:cs="Times New Roman" w:eastAsiaTheme="minorEastAsia"/>
                <w:b w:val="0"/>
                <w:bCs w:val="0"/>
                <w:sz w:val="21"/>
                <w:szCs w:val="21"/>
                <w:lang w:eastAsia="zh-CN"/>
              </w:rPr>
              <w:t>软件著作权</w:t>
            </w:r>
            <w:r>
              <w:rPr>
                <w:rFonts w:hint="default" w:ascii="Times New Roman" w:hAnsi="Times New Roman" w:cs="Times New Roman" w:eastAsiaTheme="minorEastAsia"/>
                <w:b w:val="0"/>
                <w:bCs w:val="0"/>
                <w:sz w:val="21"/>
                <w:szCs w:val="21"/>
              </w:rPr>
              <w:t>，</w:t>
            </w:r>
            <w:r>
              <w:rPr>
                <w:rFonts w:hint="default" w:ascii="Times New Roman" w:hAnsi="Times New Roman" w:cs="Times New Roman" w:eastAsiaTheme="minorEastAsia"/>
                <w:b w:val="0"/>
                <w:bCs w:val="0"/>
                <w:sz w:val="21"/>
                <w:szCs w:val="21"/>
                <w:lang w:eastAsia="zh-CN"/>
              </w:rPr>
              <w:t>著作权号：</w:t>
            </w:r>
            <w:r>
              <w:rPr>
                <w:rFonts w:hint="default" w:ascii="Times New Roman" w:hAnsi="Times New Roman" w:cs="Times New Roman" w:eastAsiaTheme="minorEastAsia"/>
                <w:b w:val="0"/>
                <w:bCs w:val="0"/>
                <w:sz w:val="21"/>
                <w:szCs w:val="21"/>
                <w:lang w:val="en-US" w:eastAsia="zh-CN"/>
              </w:rPr>
              <w:t>2020SR1227911，</w:t>
            </w:r>
            <w:r>
              <w:rPr>
                <w:rFonts w:hint="default" w:ascii="Times New Roman" w:hAnsi="Times New Roman" w:cs="Times New Roman" w:eastAsiaTheme="minorEastAsia"/>
                <w:b w:val="0"/>
                <w:bCs w:val="0"/>
                <w:sz w:val="21"/>
                <w:szCs w:val="21"/>
              </w:rPr>
              <w:t>1/9</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Align w:val="center"/>
          </w:tcPr>
          <w:p>
            <w:pPr>
              <w:jc w:val="center"/>
              <w:rPr>
                <w:rFonts w:hint="default" w:ascii="Times New Roman" w:hAnsi="Times New Roman" w:cs="Times New Roman" w:eastAsiaTheme="minorEastAsia"/>
                <w:b/>
                <w:bCs w:val="0"/>
                <w:kern w:val="0"/>
                <w:sz w:val="21"/>
                <w:szCs w:val="21"/>
                <w:lang w:val="en-US" w:eastAsia="zh-CN"/>
              </w:rPr>
            </w:pPr>
            <w:r>
              <w:rPr>
                <w:rFonts w:hint="default" w:ascii="Times New Roman" w:hAnsi="Times New Roman" w:cs="Times New Roman" w:eastAsiaTheme="minorEastAsia"/>
                <w:b/>
                <w:bCs w:val="0"/>
                <w:kern w:val="0"/>
                <w:sz w:val="21"/>
                <w:szCs w:val="21"/>
                <w:lang w:val="en-US" w:eastAsia="zh-CN"/>
              </w:rPr>
              <w:t>3</w:t>
            </w:r>
          </w:p>
        </w:tc>
        <w:tc>
          <w:tcPr>
            <w:tcW w:w="1161" w:type="dxa"/>
            <w:vAlign w:val="center"/>
          </w:tcPr>
          <w:p>
            <w:pPr>
              <w:jc w:val="center"/>
              <w:rPr>
                <w:rFonts w:hint="default" w:ascii="Times New Roman" w:hAnsi="Times New Roman" w:cs="Times New Roman" w:eastAsiaTheme="minorEastAsia"/>
                <w:b/>
                <w:bCs w:val="0"/>
                <w:kern w:val="0"/>
                <w:sz w:val="21"/>
                <w:szCs w:val="21"/>
              </w:rPr>
            </w:pPr>
            <w:r>
              <w:rPr>
                <w:rFonts w:hint="default" w:ascii="Times New Roman" w:hAnsi="Times New Roman" w:cs="Times New Roman" w:eastAsiaTheme="minorEastAsia"/>
                <w:b/>
                <w:bCs w:val="0"/>
                <w:kern w:val="0"/>
                <w:sz w:val="21"/>
                <w:szCs w:val="21"/>
              </w:rPr>
              <w:t>英语</w:t>
            </w:r>
          </w:p>
        </w:tc>
        <w:tc>
          <w:tcPr>
            <w:tcW w:w="5043" w:type="dxa"/>
            <w:gridSpan w:val="5"/>
            <w:vAlign w:val="center"/>
          </w:tcPr>
          <w:p>
            <w:pPr>
              <w:jc w:val="left"/>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CET4-425分/CET4-455分/雅思5.5分/</w:t>
            </w:r>
            <w:r>
              <w:rPr>
                <w:rFonts w:hint="default" w:ascii="Times New Roman" w:hAnsi="Times New Roman" w:cs="Times New Roman"/>
                <w:b w:val="0"/>
                <w:bCs w:val="0"/>
                <w:color w:val="auto"/>
                <w:kern w:val="0"/>
                <w:sz w:val="21"/>
                <w:szCs w:val="21"/>
                <w:highlight w:val="none"/>
              </w:rPr>
              <w:t>TOEF</w:t>
            </w:r>
            <w:r>
              <w:rPr>
                <w:rFonts w:hint="default" w:ascii="Times New Roman" w:hAnsi="Times New Roman" w:cs="Times New Roman"/>
                <w:b w:val="0"/>
                <w:bCs w:val="0"/>
                <w:color w:val="auto"/>
                <w:kern w:val="0"/>
                <w:sz w:val="21"/>
                <w:szCs w:val="21"/>
                <w:highlight w:val="none"/>
                <w:lang w:val="en-US" w:eastAsia="zh-CN"/>
              </w:rPr>
              <w:t>L70分</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restart"/>
            <w:vAlign w:val="center"/>
          </w:tcPr>
          <w:p>
            <w:pPr>
              <w:jc w:val="center"/>
              <w:rPr>
                <w:rFonts w:hint="default" w:ascii="Times New Roman" w:hAnsi="Times New Roman" w:cs="Times New Roman" w:eastAsiaTheme="minorEastAsia"/>
                <w:b/>
                <w:bCs w:val="0"/>
                <w:kern w:val="0"/>
                <w:sz w:val="21"/>
                <w:szCs w:val="21"/>
                <w:lang w:val="en-US" w:eastAsia="zh-CN"/>
              </w:rPr>
            </w:pPr>
            <w:r>
              <w:rPr>
                <w:rFonts w:hint="default" w:ascii="Times New Roman" w:hAnsi="Times New Roman" w:cs="Times New Roman" w:eastAsiaTheme="minorEastAsia"/>
                <w:b/>
                <w:bCs w:val="0"/>
                <w:kern w:val="0"/>
                <w:sz w:val="21"/>
                <w:szCs w:val="21"/>
                <w:lang w:val="en-US" w:eastAsia="zh-CN"/>
              </w:rPr>
              <w:t>4</w:t>
            </w:r>
          </w:p>
        </w:tc>
        <w:tc>
          <w:tcPr>
            <w:tcW w:w="1161" w:type="dxa"/>
            <w:vMerge w:val="restart"/>
            <w:vAlign w:val="center"/>
          </w:tcPr>
          <w:p>
            <w:pPr>
              <w:jc w:val="center"/>
              <w:rPr>
                <w:rFonts w:hint="default" w:ascii="Times New Roman" w:hAnsi="Times New Roman" w:cs="Times New Roman" w:eastAsiaTheme="minorEastAsia"/>
                <w:b/>
                <w:bCs w:val="0"/>
                <w:kern w:val="0"/>
                <w:sz w:val="21"/>
                <w:szCs w:val="21"/>
                <w:lang w:eastAsia="zh-CN"/>
              </w:rPr>
            </w:pPr>
            <w:r>
              <w:rPr>
                <w:rFonts w:hint="default" w:ascii="Times New Roman" w:hAnsi="Times New Roman" w:cs="Times New Roman" w:eastAsiaTheme="minorEastAsia"/>
                <w:b/>
                <w:bCs w:val="0"/>
                <w:kern w:val="0"/>
                <w:sz w:val="21"/>
                <w:szCs w:val="21"/>
                <w:lang w:eastAsia="zh-CN"/>
              </w:rPr>
              <w:t>科研</w:t>
            </w:r>
            <w:r>
              <w:rPr>
                <w:rFonts w:hint="default" w:ascii="Times New Roman" w:hAnsi="Times New Roman" w:cs="Times New Roman" w:eastAsiaTheme="minorEastAsia"/>
                <w:b/>
                <w:bCs w:val="0"/>
                <w:kern w:val="0"/>
                <w:sz w:val="21"/>
                <w:szCs w:val="21"/>
              </w:rPr>
              <w:t>获奖</w:t>
            </w:r>
          </w:p>
        </w:tc>
        <w:tc>
          <w:tcPr>
            <w:tcW w:w="5043" w:type="dxa"/>
            <w:gridSpan w:val="5"/>
            <w:vAlign w:val="center"/>
          </w:tcPr>
          <w:p>
            <w:pPr>
              <w:jc w:val="left"/>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1.</w:t>
            </w:r>
            <w:r>
              <w:rPr>
                <w:rFonts w:hint="default" w:ascii="Times New Roman" w:hAnsi="Times New Roman" w:cs="Times New Roman" w:eastAsiaTheme="minorEastAsia"/>
                <w:b w:val="0"/>
                <w:bCs w:val="0"/>
                <w:sz w:val="21"/>
                <w:szCs w:val="21"/>
                <w:lang w:val="en-US" w:eastAsia="zh-CN"/>
              </w:rPr>
              <w:t>xxxx</w:t>
            </w:r>
            <w:r>
              <w:rPr>
                <w:rFonts w:hint="default" w:ascii="Times New Roman" w:hAnsi="Times New Roman" w:cs="Times New Roman" w:eastAsiaTheme="minorEastAsia"/>
                <w:b w:val="0"/>
                <w:bCs w:val="0"/>
                <w:sz w:val="21"/>
                <w:szCs w:val="21"/>
                <w:lang w:eastAsia="zh-CN"/>
              </w:rPr>
              <w:t>挑战杯一等奖</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kern w:val="0"/>
                <w:sz w:val="21"/>
                <w:szCs w:val="21"/>
                <w:lang w:val="en-US" w:eastAsia="zh-CN"/>
              </w:rPr>
            </w:pPr>
          </w:p>
        </w:tc>
        <w:tc>
          <w:tcPr>
            <w:tcW w:w="1161" w:type="dxa"/>
            <w:vMerge w:val="continue"/>
            <w:vAlign w:val="center"/>
          </w:tcPr>
          <w:p>
            <w:pPr>
              <w:jc w:val="center"/>
              <w:rPr>
                <w:rFonts w:hint="default" w:ascii="Times New Roman" w:hAnsi="Times New Roman" w:cs="Times New Roman" w:eastAsiaTheme="minorEastAsia"/>
                <w:b/>
                <w:bCs w:val="0"/>
                <w:kern w:val="0"/>
                <w:sz w:val="21"/>
                <w:szCs w:val="21"/>
                <w:lang w:eastAsia="zh-CN"/>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restart"/>
            <w:vAlign w:val="center"/>
          </w:tcPr>
          <w:p>
            <w:pPr>
              <w:jc w:val="center"/>
              <w:rPr>
                <w:rFonts w:hint="default" w:ascii="Times New Roman" w:hAnsi="Times New Roman" w:cs="Times New Roman" w:eastAsiaTheme="minorEastAsia"/>
                <w:b/>
                <w:bCs w:val="0"/>
                <w:kern w:val="0"/>
                <w:sz w:val="21"/>
                <w:szCs w:val="21"/>
                <w:lang w:val="en-US" w:eastAsia="zh-CN"/>
              </w:rPr>
            </w:pPr>
            <w:r>
              <w:rPr>
                <w:rFonts w:hint="default" w:ascii="Times New Roman" w:hAnsi="Times New Roman" w:cs="Times New Roman" w:eastAsiaTheme="minorEastAsia"/>
                <w:b/>
                <w:bCs w:val="0"/>
                <w:kern w:val="0"/>
                <w:sz w:val="21"/>
                <w:szCs w:val="21"/>
                <w:lang w:val="en-US" w:eastAsia="zh-CN"/>
              </w:rPr>
              <w:t>5</w:t>
            </w:r>
          </w:p>
        </w:tc>
        <w:tc>
          <w:tcPr>
            <w:tcW w:w="1161" w:type="dxa"/>
            <w:vMerge w:val="restart"/>
            <w:vAlign w:val="center"/>
          </w:tcPr>
          <w:p>
            <w:pPr>
              <w:jc w:val="center"/>
              <w:rPr>
                <w:rFonts w:hint="default" w:ascii="Times New Roman" w:hAnsi="Times New Roman" w:cs="Times New Roman" w:eastAsiaTheme="minorEastAsia"/>
                <w:b/>
                <w:bCs w:val="0"/>
                <w:color w:val="auto"/>
                <w:kern w:val="0"/>
                <w:sz w:val="21"/>
                <w:szCs w:val="21"/>
              </w:rPr>
            </w:pPr>
            <w:r>
              <w:rPr>
                <w:rFonts w:hint="default" w:ascii="Times New Roman" w:hAnsi="Times New Roman" w:cs="Times New Roman" w:eastAsiaTheme="minorEastAsia"/>
                <w:b/>
                <w:bCs w:val="0"/>
                <w:color w:val="auto"/>
                <w:kern w:val="0"/>
                <w:sz w:val="21"/>
                <w:szCs w:val="21"/>
                <w:lang w:eastAsia="zh-CN"/>
              </w:rPr>
              <w:t>学业</w:t>
            </w:r>
            <w:r>
              <w:rPr>
                <w:rFonts w:hint="default" w:ascii="Times New Roman" w:hAnsi="Times New Roman" w:cs="Times New Roman" w:eastAsiaTheme="minorEastAsia"/>
                <w:b/>
                <w:bCs w:val="0"/>
                <w:color w:val="auto"/>
                <w:kern w:val="0"/>
                <w:sz w:val="21"/>
                <w:szCs w:val="21"/>
              </w:rPr>
              <w:t>文体</w:t>
            </w:r>
            <w:r>
              <w:rPr>
                <w:rFonts w:hint="default" w:ascii="Times New Roman" w:hAnsi="Times New Roman" w:cs="Times New Roman" w:eastAsiaTheme="minorEastAsia"/>
                <w:b/>
                <w:bCs w:val="0"/>
                <w:color w:val="auto"/>
                <w:kern w:val="0"/>
                <w:sz w:val="21"/>
                <w:szCs w:val="21"/>
                <w:lang w:eastAsia="zh-CN"/>
              </w:rPr>
              <w:t>竞赛</w:t>
            </w:r>
            <w:r>
              <w:rPr>
                <w:rFonts w:hint="default" w:ascii="Times New Roman" w:hAnsi="Times New Roman" w:cs="Times New Roman" w:eastAsiaTheme="minorEastAsia"/>
                <w:b/>
                <w:bCs w:val="0"/>
                <w:color w:val="auto"/>
                <w:kern w:val="0"/>
                <w:sz w:val="21"/>
                <w:szCs w:val="21"/>
              </w:rPr>
              <w:t>获奖</w:t>
            </w: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w:t>
            </w:r>
            <w:r>
              <w:rPr>
                <w:rFonts w:hint="default" w:ascii="Times New Roman" w:hAnsi="Times New Roman" w:cs="Times New Roman" w:eastAsiaTheme="minorEastAsia"/>
                <w:b w:val="0"/>
                <w:bCs w:val="0"/>
                <w:sz w:val="21"/>
                <w:szCs w:val="21"/>
              </w:rPr>
              <w:t>.</w:t>
            </w:r>
            <w:r>
              <w:rPr>
                <w:rFonts w:hint="default" w:ascii="Times New Roman" w:hAnsi="Times New Roman" w:cs="Times New Roman"/>
                <w:szCs w:val="28"/>
              </w:rPr>
              <w:t>新疆维吾尔自治区第一届大学生先进成图技术与产品信息建模创新大赛团体二等奖（水利类）</w:t>
            </w:r>
          </w:p>
        </w:tc>
        <w:tc>
          <w:tcPr>
            <w:tcW w:w="1395" w:type="dxa"/>
            <w:gridSpan w:val="2"/>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2022年12月</w:t>
            </w: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kern w:val="0"/>
                <w:sz w:val="21"/>
                <w:szCs w:val="21"/>
                <w:lang w:val="en-US" w:eastAsia="zh-CN"/>
              </w:rPr>
            </w:pPr>
          </w:p>
        </w:tc>
        <w:tc>
          <w:tcPr>
            <w:tcW w:w="1161" w:type="dxa"/>
            <w:vMerge w:val="continue"/>
            <w:vAlign w:val="center"/>
          </w:tcPr>
          <w:p>
            <w:pPr>
              <w:jc w:val="center"/>
              <w:rPr>
                <w:rFonts w:hint="default" w:ascii="Times New Roman" w:hAnsi="Times New Roman" w:cs="Times New Roman" w:eastAsiaTheme="minorEastAsia"/>
                <w:b/>
                <w:bCs w:val="0"/>
                <w:color w:val="auto"/>
                <w:kern w:val="0"/>
                <w:sz w:val="21"/>
                <w:szCs w:val="21"/>
                <w:lang w:eastAsia="zh-CN"/>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w:t>
            </w:r>
            <w:r>
              <w:rPr>
                <w:rFonts w:hint="default" w:ascii="Times New Roman" w:hAnsi="Times New Roman" w:cs="Times New Roman"/>
                <w:szCs w:val="28"/>
              </w:rPr>
              <w:t>新疆农业大学水利与土木工程学院“学党史 悟思想 讲贡献”党史知识竞赛二等奖</w:t>
            </w:r>
          </w:p>
        </w:tc>
        <w:tc>
          <w:tcPr>
            <w:tcW w:w="1395" w:type="dxa"/>
            <w:gridSpan w:val="2"/>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szCs w:val="28"/>
              </w:rPr>
              <w:t>2021年05月</w:t>
            </w: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kern w:val="0"/>
                <w:sz w:val="21"/>
                <w:szCs w:val="21"/>
                <w:lang w:val="en-US" w:eastAsia="zh-CN"/>
              </w:rPr>
            </w:pPr>
          </w:p>
        </w:tc>
        <w:tc>
          <w:tcPr>
            <w:tcW w:w="1161" w:type="dxa"/>
            <w:vMerge w:val="continue"/>
            <w:vAlign w:val="center"/>
          </w:tcPr>
          <w:p>
            <w:pPr>
              <w:jc w:val="center"/>
              <w:rPr>
                <w:rFonts w:hint="default" w:ascii="Times New Roman" w:hAnsi="Times New Roman" w:cs="Times New Roman" w:eastAsiaTheme="minorEastAsia"/>
                <w:b/>
                <w:bCs w:val="0"/>
                <w:color w:val="auto"/>
                <w:kern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3.大学生英语竞赛二等奖</w:t>
            </w:r>
          </w:p>
        </w:tc>
        <w:tc>
          <w:tcPr>
            <w:tcW w:w="1395" w:type="dxa"/>
            <w:gridSpan w:val="2"/>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2022年12月</w:t>
            </w: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kern w:val="0"/>
                <w:sz w:val="21"/>
                <w:szCs w:val="21"/>
                <w:lang w:val="en-US" w:eastAsia="zh-CN"/>
              </w:rPr>
            </w:pPr>
          </w:p>
        </w:tc>
        <w:tc>
          <w:tcPr>
            <w:tcW w:w="1161" w:type="dxa"/>
            <w:vMerge w:val="continue"/>
            <w:vAlign w:val="center"/>
          </w:tcPr>
          <w:p>
            <w:pPr>
              <w:jc w:val="center"/>
              <w:rPr>
                <w:rFonts w:hint="default" w:ascii="Times New Roman" w:hAnsi="Times New Roman" w:cs="Times New Roman" w:eastAsiaTheme="minorEastAsia"/>
                <w:b/>
                <w:bCs w:val="0"/>
                <w:color w:val="auto"/>
                <w:kern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kern w:val="0"/>
                <w:sz w:val="21"/>
                <w:szCs w:val="21"/>
                <w:lang w:val="en-US" w:eastAsia="zh-CN"/>
              </w:rPr>
            </w:pPr>
          </w:p>
        </w:tc>
        <w:tc>
          <w:tcPr>
            <w:tcW w:w="1161" w:type="dxa"/>
            <w:vMerge w:val="continue"/>
            <w:vAlign w:val="center"/>
          </w:tcPr>
          <w:p>
            <w:pPr>
              <w:jc w:val="center"/>
              <w:rPr>
                <w:rFonts w:hint="default" w:ascii="Times New Roman" w:hAnsi="Times New Roman" w:cs="Times New Roman" w:eastAsiaTheme="minorEastAsia"/>
                <w:b/>
                <w:bCs w:val="0"/>
                <w:color w:val="auto"/>
                <w:kern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5.</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restart"/>
            <w:vAlign w:val="center"/>
          </w:tcPr>
          <w:p>
            <w:pPr>
              <w:jc w:val="center"/>
              <w:rPr>
                <w:rFonts w:hint="default" w:ascii="Times New Roman" w:hAnsi="Times New Roman" w:cs="Times New Roman" w:eastAsiaTheme="minorEastAsia"/>
                <w:b/>
                <w:bCs w:val="0"/>
                <w:kern w:val="0"/>
                <w:sz w:val="21"/>
                <w:szCs w:val="21"/>
                <w:lang w:val="en-US" w:eastAsia="zh-CN"/>
              </w:rPr>
            </w:pPr>
            <w:r>
              <w:rPr>
                <w:rFonts w:hint="default" w:ascii="Times New Roman" w:hAnsi="Times New Roman" w:cs="Times New Roman" w:eastAsiaTheme="minorEastAsia"/>
                <w:b/>
                <w:bCs w:val="0"/>
                <w:kern w:val="0"/>
                <w:sz w:val="21"/>
                <w:szCs w:val="21"/>
                <w:lang w:val="en-US" w:eastAsia="zh-CN"/>
              </w:rPr>
              <w:t>6</w:t>
            </w:r>
          </w:p>
        </w:tc>
        <w:tc>
          <w:tcPr>
            <w:tcW w:w="1161" w:type="dxa"/>
            <w:vMerge w:val="restart"/>
            <w:vAlign w:val="center"/>
          </w:tcPr>
          <w:p>
            <w:pPr>
              <w:jc w:val="center"/>
              <w:rPr>
                <w:rFonts w:hint="default" w:ascii="Times New Roman" w:hAnsi="Times New Roman" w:cs="Times New Roman" w:eastAsiaTheme="minorEastAsia"/>
                <w:b/>
                <w:bCs w:val="0"/>
                <w:kern w:val="0"/>
                <w:sz w:val="21"/>
                <w:szCs w:val="21"/>
              </w:rPr>
            </w:pPr>
            <w:r>
              <w:rPr>
                <w:rFonts w:hint="default" w:ascii="Times New Roman" w:hAnsi="Times New Roman" w:cs="Times New Roman" w:eastAsiaTheme="minorEastAsia"/>
                <w:b/>
                <w:bCs w:val="0"/>
                <w:kern w:val="0"/>
                <w:sz w:val="21"/>
                <w:szCs w:val="21"/>
              </w:rPr>
              <w:t>主持项目</w:t>
            </w: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1.《消力池内水流对悬栅侵蚀研究》，20</w:t>
            </w:r>
            <w:r>
              <w:rPr>
                <w:rFonts w:hint="default" w:ascii="Times New Roman" w:hAnsi="Times New Roman" w:cs="Times New Roman" w:eastAsiaTheme="minorEastAsia"/>
                <w:b w:val="0"/>
                <w:bCs w:val="0"/>
                <w:sz w:val="21"/>
                <w:szCs w:val="21"/>
                <w:lang w:val="en-US" w:eastAsia="zh-CN"/>
              </w:rPr>
              <w:t>22</w:t>
            </w:r>
            <w:r>
              <w:rPr>
                <w:rFonts w:hint="default" w:ascii="Times New Roman" w:hAnsi="Times New Roman" w:cs="Times New Roman" w:eastAsiaTheme="minorEastAsia"/>
                <w:b w:val="0"/>
                <w:bCs w:val="0"/>
                <w:sz w:val="21"/>
                <w:szCs w:val="21"/>
              </w:rPr>
              <w:t>年自治区级</w:t>
            </w:r>
            <w:r>
              <w:rPr>
                <w:rFonts w:hint="default" w:ascii="Times New Roman" w:hAnsi="Times New Roman" w:cs="Times New Roman" w:eastAsiaTheme="minorEastAsia"/>
                <w:b w:val="0"/>
                <w:bCs w:val="0"/>
                <w:sz w:val="21"/>
                <w:szCs w:val="21"/>
                <w:lang w:eastAsia="zh-CN"/>
              </w:rPr>
              <w:t>大学生</w:t>
            </w:r>
            <w:r>
              <w:rPr>
                <w:rFonts w:hint="default" w:ascii="Times New Roman" w:hAnsi="Times New Roman" w:cs="Times New Roman" w:eastAsiaTheme="minorEastAsia"/>
                <w:b w:val="0"/>
                <w:bCs w:val="0"/>
                <w:sz w:val="21"/>
                <w:szCs w:val="21"/>
              </w:rPr>
              <w:t>创新项目</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lang w:val="en-US" w:eastAsia="zh-CN"/>
              </w:rPr>
              <w:t>2000元，主持/参与</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1" w:type="dxa"/>
            <w:vMerge w:val="continue"/>
            <w:vAlign w:val="center"/>
          </w:tcPr>
          <w:p>
            <w:pPr>
              <w:jc w:val="center"/>
              <w:rPr>
                <w:rFonts w:hint="default" w:ascii="Times New Roman" w:hAnsi="Times New Roman" w:cs="Times New Roman" w:eastAsiaTheme="minorEastAsia"/>
                <w:b/>
                <w:bCs w:val="0"/>
                <w:kern w:val="0"/>
                <w:sz w:val="21"/>
                <w:szCs w:val="21"/>
              </w:rPr>
            </w:pPr>
          </w:p>
        </w:tc>
        <w:tc>
          <w:tcPr>
            <w:tcW w:w="1161" w:type="dxa"/>
            <w:vMerge w:val="continue"/>
            <w:vAlign w:val="center"/>
          </w:tcPr>
          <w:p>
            <w:pPr>
              <w:jc w:val="center"/>
              <w:rPr>
                <w:rFonts w:hint="default" w:ascii="Times New Roman" w:hAnsi="Times New Roman" w:cs="Times New Roman" w:eastAsiaTheme="minorEastAsia"/>
                <w:b/>
                <w:bCs w:val="0"/>
                <w:kern w:val="0"/>
                <w:sz w:val="21"/>
                <w:szCs w:val="21"/>
              </w:rPr>
            </w:pPr>
          </w:p>
        </w:tc>
        <w:tc>
          <w:tcPr>
            <w:tcW w:w="5043" w:type="dxa"/>
            <w:gridSpan w:val="5"/>
            <w:vAlign w:val="center"/>
          </w:tcPr>
          <w:p>
            <w:pPr>
              <w:jc w:val="left"/>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2.《消力池内水流对悬栅侵蚀研究》，201</w:t>
            </w:r>
            <w:r>
              <w:rPr>
                <w:rFonts w:hint="default" w:ascii="Times New Roman" w:hAnsi="Times New Roman" w:cs="Times New Roman" w:eastAsiaTheme="minorEastAsia"/>
                <w:b w:val="0"/>
                <w:bCs w:val="0"/>
                <w:sz w:val="21"/>
                <w:szCs w:val="21"/>
                <w:lang w:val="en-US" w:eastAsia="zh-CN"/>
              </w:rPr>
              <w:t>1</w:t>
            </w:r>
            <w:r>
              <w:rPr>
                <w:rFonts w:hint="default" w:ascii="Times New Roman" w:hAnsi="Times New Roman" w:cs="Times New Roman" w:eastAsiaTheme="minorEastAsia"/>
                <w:b w:val="0"/>
                <w:bCs w:val="0"/>
                <w:sz w:val="21"/>
                <w:szCs w:val="21"/>
              </w:rPr>
              <w:t>年</w:t>
            </w:r>
            <w:r>
              <w:rPr>
                <w:rFonts w:hint="default" w:ascii="Times New Roman" w:hAnsi="Times New Roman" w:cs="Times New Roman" w:eastAsiaTheme="minorEastAsia"/>
                <w:b w:val="0"/>
                <w:bCs w:val="0"/>
                <w:sz w:val="21"/>
                <w:szCs w:val="21"/>
                <w:lang w:eastAsia="zh-CN"/>
              </w:rPr>
              <w:t>国家级大学生创业项目，</w:t>
            </w:r>
            <w:r>
              <w:rPr>
                <w:rFonts w:hint="default" w:ascii="Times New Roman" w:hAnsi="Times New Roman" w:cs="Times New Roman" w:eastAsiaTheme="minorEastAsia"/>
                <w:b w:val="0"/>
                <w:bCs w:val="0"/>
                <w:sz w:val="21"/>
                <w:szCs w:val="21"/>
                <w:lang w:val="en-US" w:eastAsia="zh-CN"/>
              </w:rPr>
              <w:t>5000元，主持/参与</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95" w:type="dxa"/>
            <w:gridSpan w:val="7"/>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b/>
                <w:kern w:val="0"/>
                <w:sz w:val="21"/>
                <w:szCs w:val="21"/>
              </w:rPr>
              <w:t xml:space="preserve">                              </w:t>
            </w:r>
            <w:r>
              <w:rPr>
                <w:rFonts w:hint="default" w:ascii="Times New Roman" w:hAnsi="Times New Roman" w:cs="Times New Roman" w:eastAsiaTheme="minorEastAsia"/>
                <w:b w:val="0"/>
                <w:bCs/>
                <w:kern w:val="0"/>
                <w:sz w:val="21"/>
                <w:szCs w:val="21"/>
              </w:rPr>
              <w:t xml:space="preserve">  合计</w:t>
            </w:r>
          </w:p>
        </w:tc>
        <w:tc>
          <w:tcPr>
            <w:tcW w:w="1395" w:type="dxa"/>
            <w:gridSpan w:val="2"/>
            <w:vAlign w:val="center"/>
          </w:tcPr>
          <w:p>
            <w:pPr>
              <w:jc w:val="center"/>
              <w:rPr>
                <w:rFonts w:hint="default" w:ascii="Times New Roman" w:hAnsi="Times New Roman" w:cs="Times New Roman" w:eastAsiaTheme="minorEastAsia"/>
                <w:sz w:val="21"/>
                <w:szCs w:val="21"/>
              </w:rPr>
            </w:pPr>
          </w:p>
        </w:tc>
        <w:tc>
          <w:tcPr>
            <w:tcW w:w="933" w:type="dxa"/>
            <w:vAlign w:val="center"/>
          </w:tcPr>
          <w:p>
            <w:pPr>
              <w:jc w:val="center"/>
              <w:rPr>
                <w:rFonts w:hint="default" w:ascii="Times New Roman" w:hAnsi="Times New Roman" w:cs="Times New Roman" w:eastAsiaTheme="minorEastAsia"/>
                <w:sz w:val="21"/>
                <w:szCs w:val="21"/>
              </w:rPr>
            </w:pPr>
          </w:p>
        </w:tc>
        <w:tc>
          <w:tcPr>
            <w:tcW w:w="800" w:type="dxa"/>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91" w:type="dxa"/>
            <w:vAlign w:val="center"/>
          </w:tcPr>
          <w:p>
            <w:pPr>
              <w:jc w:val="center"/>
              <w:rPr>
                <w:rFonts w:hint="default" w:ascii="Times New Roman" w:hAnsi="Times New Roman" w:cs="Times New Roman" w:eastAsiaTheme="minorEastAsia"/>
                <w:b/>
                <w:sz w:val="21"/>
                <w:szCs w:val="21"/>
                <w:lang w:eastAsia="zh-CN"/>
              </w:rPr>
            </w:pPr>
            <w:r>
              <w:rPr>
                <w:rFonts w:hint="default" w:ascii="Times New Roman" w:hAnsi="Times New Roman" w:cs="Times New Roman" w:eastAsiaTheme="minorEastAsia"/>
                <w:b/>
                <w:sz w:val="21"/>
                <w:szCs w:val="21"/>
                <w:lang w:eastAsia="zh-CN"/>
              </w:rPr>
              <w:t>班主任审核</w:t>
            </w:r>
          </w:p>
        </w:tc>
        <w:tc>
          <w:tcPr>
            <w:tcW w:w="9332" w:type="dxa"/>
            <w:gridSpan w:val="10"/>
            <w:vAlign w:val="center"/>
          </w:tcPr>
          <w:p>
            <w:pPr>
              <w:spacing w:line="360" w:lineRule="auto"/>
              <w:rPr>
                <w:rFonts w:hint="default" w:ascii="Times New Roman" w:hAnsi="Times New Roman" w:cs="Times New Roman"/>
                <w:sz w:val="22"/>
                <w:szCs w:val="21"/>
                <w:lang w:eastAsia="zh-CN"/>
              </w:rPr>
            </w:pPr>
            <w:r>
              <w:rPr>
                <w:rFonts w:hint="default" w:ascii="Times New Roman" w:hAnsi="Times New Roman" w:cs="Times New Roman"/>
                <w:sz w:val="22"/>
                <w:szCs w:val="21"/>
                <w:lang w:eastAsia="zh-CN"/>
              </w:rPr>
              <w:t>（请确认</w:t>
            </w:r>
            <w:r>
              <w:rPr>
                <w:rFonts w:hint="default" w:ascii="Times New Roman" w:hAnsi="Times New Roman" w:cs="Times New Roman"/>
                <w:sz w:val="22"/>
                <w:szCs w:val="21"/>
              </w:rPr>
              <w:t>上述</w:t>
            </w:r>
            <w:r>
              <w:rPr>
                <w:rFonts w:hint="default" w:ascii="Times New Roman" w:hAnsi="Times New Roman" w:cs="Times New Roman"/>
                <w:sz w:val="22"/>
                <w:szCs w:val="21"/>
              </w:rPr>
              <w:t>科研</w:t>
            </w:r>
            <w:r>
              <w:rPr>
                <w:rFonts w:hint="default" w:ascii="Times New Roman" w:hAnsi="Times New Roman" w:cs="Times New Roman"/>
                <w:sz w:val="22"/>
                <w:szCs w:val="21"/>
              </w:rPr>
              <w:t>成果</w:t>
            </w:r>
            <w:r>
              <w:rPr>
                <w:rFonts w:hint="default" w:ascii="Times New Roman" w:hAnsi="Times New Roman" w:cs="Times New Roman"/>
                <w:sz w:val="22"/>
                <w:szCs w:val="21"/>
              </w:rPr>
              <w:t>及项目</w:t>
            </w:r>
            <w:r>
              <w:rPr>
                <w:rFonts w:hint="default" w:ascii="Times New Roman" w:hAnsi="Times New Roman" w:cs="Times New Roman"/>
                <w:sz w:val="22"/>
                <w:szCs w:val="21"/>
                <w:lang w:eastAsia="zh-CN"/>
              </w:rPr>
              <w:t>的</w:t>
            </w:r>
            <w:r>
              <w:rPr>
                <w:rFonts w:hint="default" w:ascii="Times New Roman" w:hAnsi="Times New Roman" w:cs="Times New Roman"/>
                <w:sz w:val="22"/>
                <w:szCs w:val="21"/>
              </w:rPr>
              <w:t>真实性</w:t>
            </w:r>
            <w:r>
              <w:rPr>
                <w:rFonts w:hint="default" w:ascii="Times New Roman" w:hAnsi="Times New Roman" w:cs="Times New Roman"/>
                <w:sz w:val="22"/>
                <w:szCs w:val="21"/>
                <w:lang w:eastAsia="zh-CN"/>
              </w:rPr>
              <w:t>，并核实赋分情况是否正确）</w:t>
            </w:r>
          </w:p>
          <w:p>
            <w:pPr>
              <w:spacing w:line="360" w:lineRule="auto"/>
              <w:rPr>
                <w:rFonts w:hint="default" w:ascii="Times New Roman" w:hAnsi="Times New Roman" w:cs="Times New Roman"/>
                <w:sz w:val="22"/>
                <w:szCs w:val="21"/>
                <w:lang w:eastAsia="zh-CN"/>
              </w:rPr>
            </w:pPr>
          </w:p>
          <w:p>
            <w:pPr>
              <w:spacing w:line="360" w:lineRule="auto"/>
              <w:ind w:firstLine="6300" w:firstLineChars="3000"/>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班主任</w:t>
            </w:r>
            <w:r>
              <w:rPr>
                <w:rFonts w:hint="default" w:ascii="Times New Roman" w:hAnsi="Times New Roman" w:cs="Times New Roman" w:eastAsiaTheme="minorEastAsia"/>
                <w:b w:val="0"/>
                <w:bCs/>
                <w:sz w:val="21"/>
                <w:szCs w:val="21"/>
              </w:rPr>
              <w:t xml:space="preserve">签字： </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sz w:val="21"/>
                <w:szCs w:val="21"/>
              </w:rPr>
              <w:t xml:space="preserve">                                      </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rPr>
              <w:t xml:space="preserve"> </w:t>
            </w:r>
            <w:r>
              <w:rPr>
                <w:rFonts w:hint="default" w:ascii="Times New Roman" w:hAnsi="Times New Roman" w:cs="Times New Roman" w:eastAsiaTheme="minorEastAsia"/>
                <w:b w:val="0"/>
                <w:bCs/>
                <w:sz w:val="21"/>
                <w:szCs w:val="21"/>
                <w:lang w:val="en-US" w:eastAsia="zh-CN"/>
              </w:rPr>
              <w:t xml:space="preserve">  </w:t>
            </w:r>
            <w:r>
              <w:rPr>
                <w:rFonts w:hint="default" w:ascii="Times New Roman" w:hAnsi="Times New Roman" w:cs="Times New Roman" w:eastAsiaTheme="minorEastAsia"/>
                <w:b w:val="0"/>
                <w:bCs/>
                <w:sz w:val="21"/>
                <w:szCs w:val="21"/>
              </w:rPr>
              <w:t xml:space="preserve"> 年    月    日</w:t>
            </w:r>
          </w:p>
        </w:tc>
      </w:tr>
    </w:tbl>
    <w:p>
      <w:pPr>
        <w:rPr>
          <w:rFonts w:hint="default" w:ascii="Times New Roman" w:hAnsi="Times New Roman" w:cs="Times New Roman"/>
        </w:rPr>
      </w:pPr>
      <w:r>
        <w:rPr>
          <w:rFonts w:hint="default" w:ascii="Times New Roman" w:hAnsi="Times New Roman" w:cs="Times New Roman"/>
        </w:rPr>
        <w:t>备注：表中可自行添加行，后附相关证明附件材料</w:t>
      </w:r>
    </w:p>
    <w:p>
      <w:pPr>
        <w:tabs>
          <w:tab w:val="left" w:pos="891"/>
        </w:tabs>
        <w:jc w:val="left"/>
        <w:rPr>
          <w:rFonts w:hint="default" w:ascii="Times New Roman" w:hAnsi="Times New Roman" w:cs="Times New Roman"/>
          <w:lang w:val="en-US" w:eastAsia="zh-CN"/>
        </w:rPr>
      </w:pP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1ZGI0MTJlNzk4YmUyMDg1MDZmMTQ4ZmE4NjgzNDAifQ=="/>
  </w:docVars>
  <w:rsids>
    <w:rsidRoot w:val="00586612"/>
    <w:rsid w:val="000A2680"/>
    <w:rsid w:val="000B1214"/>
    <w:rsid w:val="00177BCA"/>
    <w:rsid w:val="001D3631"/>
    <w:rsid w:val="00200576"/>
    <w:rsid w:val="00201AD4"/>
    <w:rsid w:val="0022633C"/>
    <w:rsid w:val="002656BE"/>
    <w:rsid w:val="00365ED1"/>
    <w:rsid w:val="003A3091"/>
    <w:rsid w:val="003E7CCD"/>
    <w:rsid w:val="00586612"/>
    <w:rsid w:val="005C084B"/>
    <w:rsid w:val="005D5D8B"/>
    <w:rsid w:val="006142F9"/>
    <w:rsid w:val="006468E1"/>
    <w:rsid w:val="006B2087"/>
    <w:rsid w:val="007D24ED"/>
    <w:rsid w:val="00822D59"/>
    <w:rsid w:val="00826C58"/>
    <w:rsid w:val="00882597"/>
    <w:rsid w:val="00960455"/>
    <w:rsid w:val="009A0AD5"/>
    <w:rsid w:val="009A641F"/>
    <w:rsid w:val="00A06C6F"/>
    <w:rsid w:val="00A36B3A"/>
    <w:rsid w:val="00B226BE"/>
    <w:rsid w:val="00B55E02"/>
    <w:rsid w:val="00B67D6B"/>
    <w:rsid w:val="00D46778"/>
    <w:rsid w:val="00E76CF7"/>
    <w:rsid w:val="00EB25A3"/>
    <w:rsid w:val="00F7674D"/>
    <w:rsid w:val="00FD73AD"/>
    <w:rsid w:val="02BA1E97"/>
    <w:rsid w:val="0DB954CA"/>
    <w:rsid w:val="0ED53F60"/>
    <w:rsid w:val="19252A47"/>
    <w:rsid w:val="19343D20"/>
    <w:rsid w:val="23DE565F"/>
    <w:rsid w:val="2D73476E"/>
    <w:rsid w:val="2F4C0569"/>
    <w:rsid w:val="33542D1F"/>
    <w:rsid w:val="341129DC"/>
    <w:rsid w:val="452E000F"/>
    <w:rsid w:val="4ABE2816"/>
    <w:rsid w:val="522871D2"/>
    <w:rsid w:val="58D2078C"/>
    <w:rsid w:val="69D23333"/>
    <w:rsid w:val="744E07F4"/>
    <w:rsid w:val="7B6943DA"/>
    <w:rsid w:val="7D954AE2"/>
    <w:rsid w:val="7E91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497</Words>
  <Characters>667</Characters>
  <Lines>4</Lines>
  <Paragraphs>1</Paragraphs>
  <TotalTime>1</TotalTime>
  <ScaleCrop>false</ScaleCrop>
  <LinksUpToDate>false</LinksUpToDate>
  <CharactersWithSpaces>762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2017-05-27T11:29:00Z</dcterms:created>
  <dc:creator>微软用户</dc:creator>
  <cp:lastModifiedBy>Administrator</cp:lastModifiedBy>
  <cp:lastPrinted>2017-09-25T09:52:00Z</cp:lastPrinted>
  <dcterms:modified xsi:type="dcterms:W3CDTF">2023-09-07T10:49:49Z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5BDED163B196495FBE365BA545B0327D</vt:lpwstr>
  </property>
</Properties>
</file>